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2E4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0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5"/>
                <w:lang w:val="en-US" w:eastAsia="zh-CN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 xml:space="preserve">    保安服务采购项目</w:t>
            </w:r>
            <w:r>
              <w:rPr>
                <w:rStyle w:val="5"/>
                <w:rFonts w:hint="eastAsia"/>
                <w:lang w:val="en-US" w:eastAsia="zh-CN"/>
              </w:rPr>
              <w:t>咨询</w:t>
            </w:r>
            <w:r>
              <w:rPr>
                <w:rStyle w:val="5"/>
                <w:lang w:val="en-US" w:eastAsia="zh-CN"/>
              </w:rPr>
              <w:t>报名表</w:t>
            </w:r>
          </w:p>
        </w:tc>
      </w:tr>
      <w:tr w14:paraId="14BB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C5F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B3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6E0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1C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B62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D7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8B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8B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A8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52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7550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</w:tr>
    </w:tbl>
    <w:p w14:paraId="7B49BC25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247D04-595B-4DF0-96E5-B83F112388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186365-510F-4CE6-A72F-6702ED56078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AC1596C-5DEC-4FD5-9005-BC5C2E3CD97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A7C52A2-585E-45A9-8ADB-B489A675B4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2327D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7D90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7D90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A705B"/>
    <w:rsid w:val="7B3A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宋体"/>
      <w:kern w:val="0"/>
      <w:sz w:val="24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2026-03-12T03:55:00Z</dcterms:created>
  <dc:creator>王剑</dc:creator>
  <cp:lastModifiedBy>王剑</cp:lastModifiedBy>
  <dcterms:modified xsi:type="dcterms:W3CDTF">2026-03-12T03:55:42Z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6A67EF9B86994AC3A2A5F0047D5C5A23_11</vt:lpwstr>
  </property>
  <property fmtid="{D5CDD505-2E9C-101B-9397-08002B2CF9AE}" pid="4" name="KSOTemplateDocerSaveRecord">
    <vt:lpwstr>eyJoZGlkIjoiMDg1MjZiODBhNzIyNThlM2MwZTgxYjkzM2JmYjVhMDQiLCJ1c2VySWQiOiIyNTQ2MDY1MzcifQ==</vt:lpwstr>
  </property>
</Properties>
</file>